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D9" w:rsidRDefault="00610DB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3.45pt;margin-top:173.55pt;width:166.45pt;height:72.55pt;z-index:251664384;mso-height-percent:200;mso-height-percent:200;mso-width-relative:margin;mso-height-relative:margin" stroked="f">
            <v:textbox style="mso-fit-shape-to-text:t">
              <w:txbxContent>
                <w:p w:rsidR="00610DB0" w:rsidRPr="00610DB0" w:rsidRDefault="00610DB0" w:rsidP="00610DB0">
                  <w:pPr>
                    <w:pStyle w:val="fz18"/>
                    <w:shd w:val="clear" w:color="auto" w:fill="FFFFFF"/>
                    <w:spacing w:before="0" w:beforeAutospacing="0" w:after="0" w:afterAutospacing="0"/>
                    <w:rPr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610DB0">
                    <w:rPr>
                      <w:b/>
                      <w:bCs/>
                      <w:color w:val="000080"/>
                      <w:sz w:val="22"/>
                      <w:szCs w:val="22"/>
                    </w:rPr>
                    <w:t xml:space="preserve">Директор </w:t>
                  </w:r>
                </w:p>
                <w:p w:rsidR="00610DB0" w:rsidRPr="00610DB0" w:rsidRDefault="00610DB0" w:rsidP="00610DB0">
                  <w:pPr>
                    <w:pStyle w:val="fz18"/>
                    <w:shd w:val="clear" w:color="auto" w:fill="FFFFFF"/>
                    <w:spacing w:before="0" w:beforeAutospacing="0" w:after="0" w:afterAutospacing="0"/>
                    <w:rPr>
                      <w:b/>
                      <w:bCs/>
                      <w:color w:val="000080"/>
                      <w:sz w:val="22"/>
                      <w:szCs w:val="22"/>
                    </w:rPr>
                  </w:pPr>
                  <w:r w:rsidRPr="00610DB0">
                    <w:rPr>
                      <w:b/>
                      <w:bCs/>
                      <w:color w:val="000080"/>
                      <w:sz w:val="22"/>
                      <w:szCs w:val="22"/>
                    </w:rPr>
                    <w:t>Гурьян Леонид Викторович</w:t>
                  </w:r>
                </w:p>
                <w:p w:rsidR="00610DB0" w:rsidRPr="00610DB0" w:rsidRDefault="00610DB0" w:rsidP="00610DB0">
                  <w:pPr>
                    <w:shd w:val="clear" w:color="auto" w:fill="FFFFFF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lang w:eastAsia="ru-RU"/>
                    </w:rPr>
                  </w:pPr>
                  <w:r w:rsidRPr="00610DB0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lang w:eastAsia="ru-RU"/>
                    </w:rPr>
                    <w:t>guryan@oatk.org</w:t>
                  </w:r>
                </w:p>
                <w:p w:rsidR="00610DB0" w:rsidRPr="00610DB0" w:rsidRDefault="00610DB0" w:rsidP="00610DB0">
                  <w:pPr>
                    <w:shd w:val="clear" w:color="auto" w:fill="FFFFFF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lang w:eastAsia="ru-RU"/>
                    </w:rPr>
                  </w:pPr>
                  <w:r w:rsidRPr="00610DB0">
                    <w:rPr>
                      <w:rFonts w:ascii="Times New Roman" w:eastAsia="Times New Roman" w:hAnsi="Times New Roman" w:cs="Times New Roman"/>
                      <w:b/>
                      <w:bCs/>
                      <w:color w:val="000080"/>
                      <w:lang w:eastAsia="ru-RU"/>
                    </w:rPr>
                    <w:t>+7 (3812) 20-07-02</w:t>
                  </w:r>
                </w:p>
                <w:p w:rsidR="00610DB0" w:rsidRDefault="00610DB0" w:rsidP="00610DB0"/>
              </w:txbxContent>
            </v:textbox>
          </v:shape>
        </w:pict>
      </w:r>
      <w:r w:rsidR="006701CF">
        <w:rPr>
          <w:noProof/>
        </w:rPr>
        <w:pict>
          <v:shape id="_x0000_s1028" type="#_x0000_t202" style="position:absolute;left:0;text-align:left;margin-left:-2.05pt;margin-top:11.75pt;width:106.35pt;height:23.3pt;z-index:251662336;mso-height-percent:200;mso-height-percent:200;mso-width-relative:margin;mso-height-relative:margin" stroked="f">
            <v:textbox style="mso-fit-shape-to-text:t">
              <w:txbxContent>
                <w:p w:rsidR="008405F3" w:rsidRPr="00610DB0" w:rsidRDefault="00610DB0" w:rsidP="00610DB0">
                  <w:pPr>
                    <w:rPr>
                      <w:b/>
                      <w:sz w:val="24"/>
                    </w:rPr>
                  </w:pPr>
                  <w:hyperlink r:id="rId4" w:history="1">
                    <w:r w:rsidRPr="00610DB0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8"/>
                        <w:szCs w:val="27"/>
                        <w:lang w:eastAsia="ru-RU"/>
                      </w:rPr>
                      <w:t>http://оатк.рф</w:t>
                    </w:r>
                  </w:hyperlink>
                </w:p>
              </w:txbxContent>
            </v:textbox>
          </v:shape>
        </w:pict>
      </w:r>
      <w:r w:rsidR="006701CF">
        <w:rPr>
          <w:noProof/>
        </w:rPr>
        <w:pict>
          <v:shape id="_x0000_s1027" type="#_x0000_t202" style="position:absolute;left:0;text-align:left;margin-left:-25.15pt;margin-top:-62.65pt;width:575.05pt;height:47.2pt;z-index:251660288;mso-width-relative:margin;mso-height-relative:margin" stroked="f">
            <v:textbox style="mso-fit-shape-to-text:t">
              <w:txbxContent>
                <w:p w:rsidR="00EB3425" w:rsidRPr="008405F3" w:rsidRDefault="006701CF" w:rsidP="008405F3">
                  <w:pPr>
                    <w:jc w:val="center"/>
                  </w:pPr>
                  <w:r w:rsidRPr="008405F3">
                    <w:rPr>
                      <w:sz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550.75pt;height:36.45pt" fillcolor="#06c" strokecolor="#9cf" strokeweight="1.5pt">
                        <v:shadow on="t" color="#900"/>
                        <v:textpath style="font-family:&quot;Impact&quot;;v-text-kern:t" trim="t" fitpath="t" string="Омский автотранспортный колледж "/>
                      </v:shape>
                    </w:pict>
                  </w:r>
                </w:p>
              </w:txbxContent>
            </v:textbox>
          </v:shape>
        </w:pict>
      </w:r>
      <w:r w:rsidR="006701CF">
        <w:rPr>
          <w:noProof/>
          <w:lang w:eastAsia="ru-RU"/>
        </w:rPr>
        <w:drawing>
          <wp:inline distT="0" distB="0" distL="0" distR="0">
            <wp:extent cx="1275361" cy="1541699"/>
            <wp:effectExtent l="19050" t="0" r="989" b="0"/>
            <wp:docPr id="4" name="Рисунок 39" descr="C:\Users\hohlova.OAT\Desktop\oat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hohlova.OAT\Desktop\oatk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13" cy="154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1C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ÐÐ°ÑÑÐ¸Ð½ÐºÐ¸ Ð¿Ð¾ Ð·Ð°Ð¿ÑÐ¾ÑÑ Ð¾Ð°ÑÐº" style="width:24.3pt;height:24.3pt"/>
        </w:pict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955051" cy="2216399"/>
            <wp:effectExtent l="19050" t="0" r="0" b="0"/>
            <wp:docPr id="7" name="Рисунок 4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27" cy="2217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1632140" cy="2220686"/>
            <wp:effectExtent l="19050" t="0" r="6160" b="0"/>
            <wp:docPr id="6" name="Рисунок 50" descr="ÐÑÑÑÑÐ½ ÐÐµÐ¾Ð½Ð¸Ð´ ÐÐ¸ÐºÑÐ¾ÑÐ¾Ð²Ð¸Ñ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ÐÑÑÑÑÐ½ ÐÐµÐ¾Ð½Ð¸Ð´ ÐÐ¸ÐºÑÐ¾ÑÐ¾Ð²Ð¸Ñ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731" cy="222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425" w:rsidRDefault="00610DB0" w:rsidP="00610DB0">
      <w:pPr>
        <w:spacing w:before="120"/>
      </w:pPr>
      <w:r w:rsidRPr="00610DB0">
        <w:rPr>
          <w:rFonts w:ascii="Times New Roman" w:hAnsi="Times New Roman" w:cs="Times New Roman"/>
          <w:b/>
          <w:noProof/>
          <w:color w:val="000080"/>
          <w:sz w:val="36"/>
          <w:lang w:eastAsia="ru-RU"/>
        </w:rPr>
        <w:pict>
          <v:shape id="_x0000_s1030" type="#_x0000_t202" style="position:absolute;left:0;text-align:left;margin-left:2.5pt;margin-top:5.25pt;width:366.7pt;height:61.65pt;z-index:251666432;mso-height-percent:200;mso-height-percent:200;mso-width-relative:margin;mso-height-relative:margin" stroked="f">
            <v:textbox style="mso-fit-shape-to-text:t">
              <w:txbxContent>
                <w:p w:rsidR="00610DB0" w:rsidRDefault="00610DB0">
                  <w:r w:rsidRPr="000A2C9D">
                    <w:rPr>
                      <w:b/>
                    </w:rPr>
                    <w:t>Лицензия</w:t>
                  </w:r>
                  <w:r>
                    <w:t xml:space="preserve"> </w:t>
                  </w:r>
                  <w:r w:rsidR="000A2C9D">
                    <w:t xml:space="preserve">от </w:t>
                  </w:r>
                  <w:r>
                    <w:t xml:space="preserve">02.06.2015 г. </w:t>
                  </w:r>
                  <w:proofErr w:type="spellStart"/>
                  <w:r>
                    <w:t>рег</w:t>
                  </w:r>
                  <w:proofErr w:type="spellEnd"/>
                  <w:r>
                    <w:t>. № 291 -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 xml:space="preserve"> (серия 55Л01№0000948), выдан</w:t>
                  </w:r>
                  <w:r w:rsidR="000A2C9D">
                    <w:t>а</w:t>
                  </w:r>
                  <w:r>
                    <w:t xml:space="preserve"> Министерством образования Омской области, действующ</w:t>
                  </w:r>
                  <w:r w:rsidR="000A2C9D">
                    <w:t>ая</w:t>
                  </w:r>
                  <w:r>
                    <w:t xml:space="preserve"> бессрочно</w:t>
                  </w:r>
                </w:p>
                <w:p w:rsidR="00610DB0" w:rsidRDefault="00610DB0">
                  <w:r w:rsidRPr="000A2C9D">
                    <w:rPr>
                      <w:b/>
                    </w:rPr>
                    <w:t xml:space="preserve">Свидетельство о </w:t>
                  </w:r>
                  <w:proofErr w:type="spellStart"/>
                  <w:r w:rsidRPr="000A2C9D">
                    <w:rPr>
                      <w:b/>
                    </w:rPr>
                    <w:t>гос</w:t>
                  </w:r>
                  <w:proofErr w:type="spellEnd"/>
                  <w:r w:rsidRPr="000A2C9D">
                    <w:rPr>
                      <w:b/>
                    </w:rPr>
                    <w:t>. аккредитации</w:t>
                  </w:r>
                  <w:r w:rsidR="000A2C9D">
                    <w:t xml:space="preserve"> от 23.06.2015 г. </w:t>
                  </w:r>
                  <w:proofErr w:type="spellStart"/>
                  <w:r w:rsidR="000A2C9D">
                    <w:t>рег</w:t>
                  </w:r>
                  <w:proofErr w:type="spellEnd"/>
                  <w:r w:rsidR="000A2C9D">
                    <w:t>.</w:t>
                  </w:r>
                  <w:r w:rsidR="000A2C9D" w:rsidRPr="000A2C9D">
                    <w:t xml:space="preserve"> </w:t>
                  </w:r>
                  <w:r w:rsidR="000A2C9D">
                    <w:t>№ 140 серия 22А01 № 0001129 сроком действия до 23.06.2021 г.</w:t>
                  </w:r>
                </w:p>
              </w:txbxContent>
            </v:textbox>
          </v:shape>
        </w:pict>
      </w:r>
      <w:r w:rsidR="00EB3425">
        <w:pict>
          <v:shape id="_x0000_i1025" type="#_x0000_t75" alt="ÐÐ°ÑÑÐ¸Ð½ÐºÐ¸ Ð¿Ð¾ Ð·Ð°Ð¿ÑÐ¾ÑÑ Ð¾Ð¼Ð°Ð²Ð¸Ð°Ñ" style="width:24.3pt;height:24.3pt"/>
        </w:pict>
      </w:r>
    </w:p>
    <w:p w:rsidR="00610DB0" w:rsidRDefault="00610DB0" w:rsidP="00610DB0">
      <w:pPr>
        <w:spacing w:before="120"/>
        <w:ind w:firstLine="567"/>
        <w:jc w:val="left"/>
        <w:outlineLvl w:val="1"/>
        <w:rPr>
          <w:rFonts w:ascii="Times New Roman" w:hAnsi="Times New Roman" w:cs="Times New Roman"/>
          <w:b/>
          <w:color w:val="000080"/>
          <w:sz w:val="36"/>
          <w:lang w:eastAsia="ru-RU"/>
        </w:rPr>
      </w:pPr>
    </w:p>
    <w:p w:rsidR="00610DB0" w:rsidRDefault="00610DB0" w:rsidP="00610DB0">
      <w:pPr>
        <w:spacing w:before="120"/>
        <w:ind w:firstLine="567"/>
        <w:jc w:val="left"/>
        <w:outlineLvl w:val="1"/>
        <w:rPr>
          <w:rFonts w:ascii="Times New Roman" w:hAnsi="Times New Roman" w:cs="Times New Roman"/>
          <w:b/>
          <w:color w:val="000080"/>
          <w:sz w:val="36"/>
          <w:lang w:eastAsia="ru-RU"/>
        </w:rPr>
      </w:pPr>
    </w:p>
    <w:p w:rsidR="00610DB0" w:rsidRPr="00610DB0" w:rsidRDefault="00610DB0" w:rsidP="00610DB0">
      <w:pPr>
        <w:spacing w:before="120"/>
        <w:ind w:firstLine="567"/>
        <w:jc w:val="left"/>
        <w:outlineLvl w:val="1"/>
        <w:rPr>
          <w:rFonts w:ascii="Times New Roman" w:hAnsi="Times New Roman" w:cs="Times New Roman"/>
          <w:b/>
          <w:color w:val="000080"/>
          <w:sz w:val="36"/>
          <w:lang w:eastAsia="ru-RU"/>
        </w:rPr>
      </w:pPr>
      <w:r w:rsidRPr="00610DB0">
        <w:rPr>
          <w:rFonts w:ascii="Times New Roman" w:hAnsi="Times New Roman" w:cs="Times New Roman"/>
          <w:b/>
          <w:color w:val="000080"/>
          <w:sz w:val="36"/>
          <w:lang w:eastAsia="ru-RU"/>
        </w:rPr>
        <w:t>Дата создания</w:t>
      </w:r>
    </w:p>
    <w:p w:rsidR="00610DB0" w:rsidRPr="00610DB0" w:rsidRDefault="00610DB0" w:rsidP="00610DB0">
      <w:pPr>
        <w:spacing w:before="120"/>
        <w:jc w:val="left"/>
        <w:rPr>
          <w:rFonts w:ascii="Arial" w:eastAsia="Times New Roman" w:hAnsi="Arial" w:cs="Arial"/>
          <w:color w:val="323232"/>
          <w:sz w:val="24"/>
          <w:szCs w:val="24"/>
          <w:lang w:eastAsia="ru-RU"/>
        </w:rPr>
      </w:pPr>
      <w:r w:rsidRPr="00610DB0">
        <w:rPr>
          <w:rFonts w:ascii="Arial" w:eastAsia="Times New Roman" w:hAnsi="Arial" w:cs="Arial"/>
          <w:color w:val="323232"/>
          <w:sz w:val="24"/>
          <w:szCs w:val="24"/>
          <w:lang w:eastAsia="ru-RU"/>
        </w:rPr>
        <w:t>23 августа 1939 года, Постановление Совнаркома РСФСР № 440.</w:t>
      </w:r>
    </w:p>
    <w:p w:rsidR="00EB3425" w:rsidRDefault="00EB3425" w:rsidP="00610DB0">
      <w:pPr>
        <w:pStyle w:val="a3"/>
        <w:shd w:val="clear" w:color="auto" w:fill="FFFFFF"/>
        <w:spacing w:before="120" w:beforeAutospacing="0" w:after="0" w:afterAutospacing="0"/>
        <w:ind w:firstLine="567"/>
        <w:jc w:val="both"/>
        <w:rPr>
          <w:rFonts w:ascii="Arial" w:hAnsi="Arial" w:cs="Arial"/>
          <w:color w:val="323232"/>
          <w:sz w:val="22"/>
          <w:szCs w:val="22"/>
        </w:rPr>
      </w:pPr>
      <w:r>
        <w:rPr>
          <w:rStyle w:val="a4"/>
          <w:rFonts w:ascii="Arial" w:hAnsi="Arial" w:cs="Arial"/>
          <w:color w:val="323232"/>
        </w:rPr>
        <w:t>Полное наименование образовательной организации:</w:t>
      </w:r>
      <w:r>
        <w:rPr>
          <w:rFonts w:ascii="Arial" w:hAnsi="Arial" w:cs="Arial"/>
          <w:color w:val="323232"/>
        </w:rPr>
        <w:t xml:space="preserve"> Бюджетное профессиональное образовательное учреждение Омской области «Омский </w:t>
      </w:r>
      <w:r w:rsidR="006701CF">
        <w:rPr>
          <w:rFonts w:ascii="Arial" w:hAnsi="Arial" w:cs="Arial"/>
          <w:color w:val="323232"/>
        </w:rPr>
        <w:t>автотранспортный</w:t>
      </w:r>
      <w:r>
        <w:rPr>
          <w:rFonts w:ascii="Arial" w:hAnsi="Arial" w:cs="Arial"/>
          <w:color w:val="323232"/>
        </w:rPr>
        <w:t xml:space="preserve"> колледж».</w:t>
      </w:r>
    </w:p>
    <w:p w:rsidR="00EB3425" w:rsidRDefault="00EB3425" w:rsidP="00610DB0">
      <w:pPr>
        <w:pStyle w:val="a3"/>
        <w:shd w:val="clear" w:color="auto" w:fill="FFFFFF"/>
        <w:spacing w:before="120" w:beforeAutospacing="0" w:after="0" w:afterAutospacing="0"/>
        <w:ind w:firstLine="567"/>
        <w:rPr>
          <w:rFonts w:ascii="Arial" w:hAnsi="Arial" w:cs="Arial"/>
          <w:color w:val="323232"/>
          <w:sz w:val="22"/>
          <w:szCs w:val="22"/>
        </w:rPr>
      </w:pPr>
      <w:r>
        <w:rPr>
          <w:rStyle w:val="a4"/>
          <w:rFonts w:ascii="Arial" w:hAnsi="Arial" w:cs="Arial"/>
          <w:color w:val="323232"/>
        </w:rPr>
        <w:t>Сокращенное наименование образовательной организации:</w:t>
      </w:r>
      <w:r>
        <w:rPr>
          <w:rFonts w:ascii="Arial" w:hAnsi="Arial" w:cs="Arial"/>
          <w:color w:val="323232"/>
        </w:rPr>
        <w:t> БПОУ «О</w:t>
      </w:r>
      <w:r w:rsidR="006701CF">
        <w:rPr>
          <w:rFonts w:ascii="Arial" w:hAnsi="Arial" w:cs="Arial"/>
          <w:color w:val="323232"/>
        </w:rPr>
        <w:t>мский АТК</w:t>
      </w:r>
      <w:r>
        <w:rPr>
          <w:rFonts w:ascii="Arial" w:hAnsi="Arial" w:cs="Arial"/>
          <w:color w:val="323232"/>
        </w:rPr>
        <w:t>»</w:t>
      </w:r>
    </w:p>
    <w:p w:rsidR="008405F3" w:rsidRPr="008405F3" w:rsidRDefault="008405F3" w:rsidP="008405F3">
      <w:pPr>
        <w:shd w:val="clear" w:color="auto" w:fill="FFFFFF"/>
        <w:spacing w:before="100" w:beforeAutospacing="1"/>
        <w:jc w:val="center"/>
        <w:rPr>
          <w:rFonts w:ascii="Arial" w:eastAsia="Times New Roman" w:hAnsi="Arial" w:cs="Arial"/>
          <w:color w:val="323232"/>
          <w:lang w:eastAsia="ru-RU"/>
        </w:rPr>
      </w:pPr>
      <w:r w:rsidRPr="008405F3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Учредители образовательной организации:</w:t>
      </w:r>
      <w:r w:rsidRPr="008405F3">
        <w:rPr>
          <w:rFonts w:ascii="Times New Roman" w:eastAsia="Times New Roman" w:hAnsi="Times New Roman" w:cs="Times New Roman"/>
          <w:color w:val="323232"/>
          <w:sz w:val="32"/>
          <w:szCs w:val="32"/>
          <w:lang w:eastAsia="ru-RU"/>
        </w:rPr>
        <w:t>  </w:t>
      </w:r>
    </w:p>
    <w:p w:rsidR="006733A5" w:rsidRPr="008405F3" w:rsidRDefault="006733A5" w:rsidP="006733A5">
      <w:pPr>
        <w:shd w:val="clear" w:color="auto" w:fill="FFFFFF"/>
        <w:spacing w:before="120"/>
        <w:jc w:val="left"/>
        <w:rPr>
          <w:rFonts w:ascii="Arial" w:eastAsia="Times New Roman" w:hAnsi="Arial" w:cs="Arial"/>
          <w:color w:val="323232"/>
          <w:lang w:eastAsia="ru-RU"/>
        </w:rPr>
      </w:pPr>
      <w:hyperlink r:id="rId8" w:tgtFrame="_blank" w:history="1">
        <w:r w:rsidRPr="008405F3">
          <w:rPr>
            <w:rFonts w:ascii="Times New Roman" w:eastAsia="Times New Roman" w:hAnsi="Times New Roman" w:cs="Times New Roman"/>
            <w:color w:val="0040B8"/>
            <w:sz w:val="27"/>
            <w:u w:val="single"/>
            <w:lang w:eastAsia="ru-RU"/>
          </w:rPr>
          <w:t>Министерство образования Омской области</w:t>
        </w:r>
      </w:hyperlink>
      <w:r w:rsidRPr="008405F3">
        <w:rPr>
          <w:rFonts w:ascii="Arial" w:eastAsia="Times New Roman" w:hAnsi="Arial" w:cs="Arial"/>
          <w:b/>
          <w:bCs/>
          <w:color w:val="323232"/>
          <w:sz w:val="27"/>
          <w:lang w:eastAsia="ru-RU"/>
        </w:rPr>
        <w:t> </w:t>
      </w:r>
    </w:p>
    <w:p w:rsidR="006733A5" w:rsidRPr="008405F3" w:rsidRDefault="006733A5" w:rsidP="006733A5">
      <w:pPr>
        <w:shd w:val="clear" w:color="auto" w:fill="FFFFFF"/>
        <w:spacing w:before="120"/>
        <w:jc w:val="left"/>
        <w:rPr>
          <w:rFonts w:ascii="Arial" w:eastAsia="Times New Roman" w:hAnsi="Arial" w:cs="Arial"/>
          <w:color w:val="323232"/>
          <w:lang w:eastAsia="ru-RU"/>
        </w:rPr>
      </w:pP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Юридический адрес учредителя: </w:t>
      </w:r>
      <w:r w:rsidRPr="008405F3">
        <w:rPr>
          <w:rFonts w:ascii="Times New Roman" w:eastAsia="Times New Roman" w:hAnsi="Times New Roman" w:cs="Times New Roman"/>
          <w:color w:val="323232"/>
          <w:sz w:val="27"/>
          <w:lang w:eastAsia="ru-RU"/>
        </w:rPr>
        <w:t>644043, </w:t>
      </w: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г Омск, ул. Красный путь, д. 5.</w:t>
      </w:r>
    </w:p>
    <w:p w:rsidR="006733A5" w:rsidRPr="008405F3" w:rsidRDefault="006733A5" w:rsidP="006733A5">
      <w:pPr>
        <w:shd w:val="clear" w:color="auto" w:fill="FFFFFF"/>
        <w:spacing w:before="120"/>
        <w:jc w:val="left"/>
        <w:rPr>
          <w:rFonts w:ascii="Arial" w:eastAsia="Times New Roman" w:hAnsi="Arial" w:cs="Arial"/>
          <w:color w:val="323232"/>
          <w:lang w:eastAsia="ru-RU"/>
        </w:rPr>
      </w:pP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Контактные телефоны: 7-3812-253558</w:t>
      </w:r>
    </w:p>
    <w:p w:rsidR="008405F3" w:rsidRPr="008405F3" w:rsidRDefault="008405F3" w:rsidP="006733A5">
      <w:pPr>
        <w:shd w:val="clear" w:color="auto" w:fill="FFFFFF"/>
        <w:spacing w:before="120"/>
        <w:jc w:val="left"/>
        <w:rPr>
          <w:rFonts w:ascii="Arial" w:eastAsia="Times New Roman" w:hAnsi="Arial" w:cs="Arial"/>
          <w:color w:val="323232"/>
          <w:lang w:eastAsia="ru-RU"/>
        </w:rPr>
      </w:pPr>
      <w:hyperlink r:id="rId9" w:tgtFrame="_blank" w:history="1">
        <w:r w:rsidRPr="008405F3">
          <w:rPr>
            <w:rFonts w:ascii="Times New Roman" w:eastAsia="Times New Roman" w:hAnsi="Times New Roman" w:cs="Times New Roman"/>
            <w:color w:val="0040B8"/>
            <w:sz w:val="27"/>
            <w:lang w:eastAsia="ru-RU"/>
          </w:rPr>
          <w:t>Министерство имущественных отношений Омской области</w:t>
        </w:r>
      </w:hyperlink>
    </w:p>
    <w:p w:rsidR="008405F3" w:rsidRPr="008405F3" w:rsidRDefault="008405F3" w:rsidP="006733A5">
      <w:pPr>
        <w:shd w:val="clear" w:color="auto" w:fill="FFFFFF"/>
        <w:spacing w:before="120"/>
        <w:jc w:val="left"/>
        <w:rPr>
          <w:rFonts w:ascii="Arial" w:eastAsia="Times New Roman" w:hAnsi="Arial" w:cs="Arial"/>
          <w:color w:val="323232"/>
          <w:lang w:eastAsia="ru-RU"/>
        </w:rPr>
      </w:pP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Юридический адрес учредителя: </w:t>
      </w:r>
      <w:r w:rsidRPr="008405F3">
        <w:rPr>
          <w:rFonts w:ascii="Times New Roman" w:eastAsia="Times New Roman" w:hAnsi="Times New Roman" w:cs="Times New Roman"/>
          <w:color w:val="323232"/>
          <w:sz w:val="27"/>
          <w:lang w:eastAsia="ru-RU"/>
        </w:rPr>
        <w:t>644043, </w:t>
      </w: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г. Омск, ул. Орджоникидзе, д. 5.</w:t>
      </w:r>
    </w:p>
    <w:p w:rsidR="008405F3" w:rsidRPr="008405F3" w:rsidRDefault="008405F3" w:rsidP="006733A5">
      <w:pPr>
        <w:shd w:val="clear" w:color="auto" w:fill="FFFFFF"/>
        <w:spacing w:before="120"/>
        <w:jc w:val="left"/>
        <w:rPr>
          <w:rFonts w:ascii="Arial" w:eastAsia="Times New Roman" w:hAnsi="Arial" w:cs="Arial"/>
          <w:color w:val="323232"/>
          <w:lang w:eastAsia="ru-RU"/>
        </w:rPr>
      </w:pPr>
      <w:r w:rsidRPr="008405F3">
        <w:rPr>
          <w:rFonts w:ascii="Times New Roman" w:eastAsia="Times New Roman" w:hAnsi="Times New Roman" w:cs="Times New Roman"/>
          <w:color w:val="323232"/>
          <w:sz w:val="27"/>
          <w:szCs w:val="27"/>
          <w:lang w:eastAsia="ru-RU"/>
        </w:rPr>
        <w:t>Контактные телефоны: </w:t>
      </w:r>
      <w:r w:rsidRPr="008405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7-3812-232263, 7-3812-230601, 7-3812-247189.</w:t>
      </w:r>
    </w:p>
    <w:p w:rsidR="008405F3" w:rsidRPr="008405F3" w:rsidRDefault="008405F3" w:rsidP="008405F3">
      <w:pPr>
        <w:shd w:val="clear" w:color="auto" w:fill="FFFFFF"/>
        <w:spacing w:before="100" w:beforeAutospacing="1"/>
        <w:jc w:val="center"/>
        <w:rPr>
          <w:rFonts w:ascii="Arial" w:eastAsia="Times New Roman" w:hAnsi="Arial" w:cs="Arial"/>
          <w:color w:val="323232"/>
          <w:lang w:eastAsia="ru-RU"/>
        </w:rPr>
      </w:pPr>
      <w:r w:rsidRPr="008405F3">
        <w:rPr>
          <w:rFonts w:ascii="Times New Roman" w:eastAsia="Times New Roman" w:hAnsi="Times New Roman" w:cs="Times New Roman"/>
          <w:b/>
          <w:bCs/>
          <w:color w:val="000080"/>
          <w:sz w:val="36"/>
          <w:lang w:eastAsia="ru-RU"/>
        </w:rPr>
        <w:t>Местонахождение образовательной организации:</w:t>
      </w:r>
    </w:p>
    <w:p w:rsidR="008405F3" w:rsidRDefault="00610DB0" w:rsidP="008405F3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0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Адрес: г. Омск, ул. Гагарина, 10</w:t>
      </w:r>
      <w:r w:rsidRPr="00610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Телефон: +7 (3812) 20-07-02 (Приемная директора)</w:t>
      </w:r>
      <w:r w:rsidRPr="00610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610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E-mail</w:t>
      </w:r>
      <w:proofErr w:type="spellEnd"/>
      <w:r w:rsidRPr="00610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10" w:history="1">
        <w:r w:rsidRPr="00610DB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office@oatk.org</w:t>
        </w:r>
      </w:hyperlink>
      <w:r w:rsidRPr="00610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Сайт: </w:t>
      </w:r>
      <w:hyperlink r:id="rId11" w:history="1">
        <w:r w:rsidRPr="00610DB0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http://оатк.рф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</w:t>
      </w:r>
      <w:r w:rsidR="008405F3" w:rsidRPr="008405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</w:t>
      </w:r>
      <w:proofErr w:type="gramStart"/>
      <w:r w:rsidR="008405F3" w:rsidRPr="008405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="008405F3" w:rsidRPr="008405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факс) (3812) </w:t>
      </w:r>
      <w:r w:rsidR="006701CF" w:rsidRPr="00610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48-00</w:t>
      </w:r>
      <w:r w:rsidR="008405F3" w:rsidRPr="008405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-6</w:t>
      </w:r>
      <w:r w:rsidR="006733A5" w:rsidRPr="00610D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610DB0" w:rsidRPr="008405F3" w:rsidRDefault="00610DB0" w:rsidP="008405F3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610DB0" w:rsidRPr="008405F3" w:rsidSect="00EB3425">
      <w:pgSz w:w="11906" w:h="16838"/>
      <w:pgMar w:top="156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EB3425"/>
    <w:rsid w:val="00032654"/>
    <w:rsid w:val="000A2C9D"/>
    <w:rsid w:val="000B5A39"/>
    <w:rsid w:val="001E1844"/>
    <w:rsid w:val="00610DB0"/>
    <w:rsid w:val="006701CF"/>
    <w:rsid w:val="006733A5"/>
    <w:rsid w:val="008405F3"/>
    <w:rsid w:val="00A53FD9"/>
    <w:rsid w:val="00EB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D9"/>
  </w:style>
  <w:style w:type="paragraph" w:styleId="2">
    <w:name w:val="heading 2"/>
    <w:basedOn w:val="a"/>
    <w:link w:val="20"/>
    <w:uiPriority w:val="9"/>
    <w:qFormat/>
    <w:rsid w:val="00610D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4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34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34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42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405F3"/>
    <w:rPr>
      <w:color w:val="0000FF"/>
      <w:u w:val="single"/>
    </w:rPr>
  </w:style>
  <w:style w:type="character" w:customStyle="1" w:styleId="ccardcontacts-index">
    <w:name w:val="ccardcontacts-index"/>
    <w:basedOn w:val="a0"/>
    <w:rsid w:val="008405F3"/>
  </w:style>
  <w:style w:type="character" w:customStyle="1" w:styleId="20">
    <w:name w:val="Заголовок 2 Знак"/>
    <w:basedOn w:val="a0"/>
    <w:link w:val="2"/>
    <w:uiPriority w:val="9"/>
    <w:rsid w:val="00610D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z18">
    <w:name w:val="fz18"/>
    <w:basedOn w:val="a"/>
    <w:rsid w:val="00610DB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info-card/344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xn--80aukr.xn--p1ai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ffice@oatk.org" TargetMode="External"/><Relationship Id="rId4" Type="http://schemas.openxmlformats.org/officeDocument/2006/relationships/hyperlink" Target="http://xn--80aukr.xn--p1ai/" TargetMode="External"/><Relationship Id="rId9" Type="http://schemas.openxmlformats.org/officeDocument/2006/relationships/hyperlink" Target="http://bus.gov.ru/pub/info-card/332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Дата создания</vt:lpstr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3</cp:revision>
  <dcterms:created xsi:type="dcterms:W3CDTF">2018-04-03T03:15:00Z</dcterms:created>
  <dcterms:modified xsi:type="dcterms:W3CDTF">2018-04-03T03:46:00Z</dcterms:modified>
</cp:coreProperties>
</file>